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6E2E" w14:textId="74289E0B" w:rsidR="00413E95" w:rsidRDefault="008118A6" w:rsidP="00950FDF">
      <w:pPr>
        <w:rPr>
          <w:b/>
          <w:bCs/>
          <w:sz w:val="28"/>
          <w:szCs w:val="28"/>
        </w:rPr>
      </w:pPr>
      <w:r w:rsidRPr="008118A6">
        <w:rPr>
          <w:b/>
          <w:bCs/>
          <w:sz w:val="28"/>
          <w:szCs w:val="28"/>
        </w:rPr>
        <w:t>Instruktion af fremmede håndværkere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118A6" w14:paraId="68EBEA38" w14:textId="77777777" w:rsidTr="00CB237D">
        <w:tc>
          <w:tcPr>
            <w:tcW w:w="1980" w:type="dxa"/>
          </w:tcPr>
          <w:p w14:paraId="43F5CCD0" w14:textId="77777777" w:rsidR="008118A6" w:rsidRPr="00B67243" w:rsidRDefault="008118A6" w:rsidP="00B87BE7">
            <w:pPr>
              <w:rPr>
                <w:b/>
              </w:rPr>
            </w:pPr>
            <w:r>
              <w:rPr>
                <w:b/>
              </w:rPr>
              <w:t>Velkommen til XX</w:t>
            </w:r>
          </w:p>
        </w:tc>
        <w:tc>
          <w:tcPr>
            <w:tcW w:w="7654" w:type="dxa"/>
          </w:tcPr>
          <w:p w14:paraId="47BF14BD" w14:textId="77777777" w:rsidR="008118A6" w:rsidRDefault="008118A6" w:rsidP="00B87BE7">
            <w:r w:rsidRPr="00254CA8">
              <w:t xml:space="preserve">Vi forventer, at du udviser </w:t>
            </w:r>
            <w:r>
              <w:t xml:space="preserve">en </w:t>
            </w:r>
            <w:r w:rsidRPr="00254CA8">
              <w:t xml:space="preserve">sikker adfærd under dit arbejdet. </w:t>
            </w:r>
          </w:p>
          <w:p w14:paraId="088B73F3" w14:textId="77777777" w:rsidR="008118A6" w:rsidRPr="00B67243" w:rsidRDefault="008118A6" w:rsidP="00B87BE7"/>
        </w:tc>
      </w:tr>
      <w:tr w:rsidR="008118A6" w14:paraId="5D138BD9" w14:textId="77777777" w:rsidTr="00CB237D">
        <w:tc>
          <w:tcPr>
            <w:tcW w:w="1980" w:type="dxa"/>
          </w:tcPr>
          <w:p w14:paraId="3D856858" w14:textId="77777777" w:rsidR="008118A6" w:rsidRPr="00B67243" w:rsidRDefault="008118A6" w:rsidP="00B87BE7">
            <w:pPr>
              <w:rPr>
                <w:b/>
              </w:rPr>
            </w:pPr>
            <w:r>
              <w:rPr>
                <w:b/>
              </w:rPr>
              <w:t>Ankomst</w:t>
            </w:r>
          </w:p>
        </w:tc>
        <w:tc>
          <w:tcPr>
            <w:tcW w:w="7654" w:type="dxa"/>
          </w:tcPr>
          <w:p w14:paraId="4200D76D" w14:textId="77777777" w:rsidR="008118A6" w:rsidRDefault="008118A6" w:rsidP="00B87BE7">
            <w:pPr>
              <w:pStyle w:val="Ingenafstand"/>
            </w:pPr>
            <w:r>
              <w:t xml:space="preserve">Ved ankomst til virksomheden skal du henvende dig til din kontaktperson, der har bestilt opgaven. </w:t>
            </w:r>
          </w:p>
          <w:p w14:paraId="35555A2C" w14:textId="77777777" w:rsidR="008118A6" w:rsidRDefault="008118A6" w:rsidP="00B87BE7">
            <w:pPr>
              <w:pStyle w:val="Ingenafstand"/>
            </w:pPr>
          </w:p>
          <w:p w14:paraId="26712134" w14:textId="77777777" w:rsidR="008118A6" w:rsidRPr="00B67243" w:rsidRDefault="008118A6" w:rsidP="00B87BE7">
            <w:pPr>
              <w:pStyle w:val="Ingenafstand"/>
            </w:pPr>
            <w:r>
              <w:t>Kontaktpersonen sørger for indskrivning i gæstebog og udlevering af gæstekort, som du skal bære synligt.</w:t>
            </w:r>
          </w:p>
        </w:tc>
      </w:tr>
      <w:tr w:rsidR="008118A6" w14:paraId="29AB9BBE" w14:textId="77777777" w:rsidTr="00CB237D">
        <w:tc>
          <w:tcPr>
            <w:tcW w:w="1980" w:type="dxa"/>
          </w:tcPr>
          <w:p w14:paraId="51E8FA5E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V</w:t>
            </w:r>
            <w:r w:rsidRPr="00B84E68">
              <w:rPr>
                <w:b/>
              </w:rPr>
              <w:t>ærnemidler</w:t>
            </w:r>
          </w:p>
          <w:p w14:paraId="71D9CF9F" w14:textId="77777777" w:rsidR="008118A6" w:rsidRDefault="008118A6" w:rsidP="00B87BE7">
            <w:pPr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4BFF010B" w14:textId="77777777" w:rsidR="008118A6" w:rsidRDefault="008118A6" w:rsidP="00B87BE7">
            <w:r>
              <w:t xml:space="preserve">Du skal ALTID være iført XX (sikkerhedssko/synlighedsvest/hjelm/sikkerhedsbriller).  </w:t>
            </w:r>
          </w:p>
          <w:p w14:paraId="10D7ED9F" w14:textId="77777777" w:rsidR="008118A6" w:rsidRDefault="008118A6" w:rsidP="00B87BE7">
            <w:r>
              <w:t xml:space="preserve">Krav til andre værnemidler vil fremgå af påbudsskilte. </w:t>
            </w:r>
          </w:p>
          <w:p w14:paraId="46C3B272" w14:textId="77777777" w:rsidR="008118A6" w:rsidRDefault="008118A6" w:rsidP="00B87BE7"/>
          <w:p w14:paraId="5CA19668" w14:textId="77777777" w:rsidR="008118A6" w:rsidRDefault="008118A6" w:rsidP="00B87BE7">
            <w:r>
              <w:t>Kræver udførelsen af dit arbejde brug af værnemidler, skal disse anvendes.</w:t>
            </w:r>
          </w:p>
          <w:p w14:paraId="3E13E933" w14:textId="77777777" w:rsidR="008118A6" w:rsidRDefault="008118A6" w:rsidP="00B87BE7">
            <w:r>
              <w:t>Hvis du skal anvende kemikalier, skal du bruge værnemidler jf. jeres risikovurdering.</w:t>
            </w:r>
          </w:p>
          <w:p w14:paraId="1CE62611" w14:textId="77777777" w:rsidR="008118A6" w:rsidRDefault="008118A6" w:rsidP="00B87BE7"/>
          <w:p w14:paraId="444F1A2A" w14:textId="77777777" w:rsidR="008118A6" w:rsidRPr="00B67243" w:rsidRDefault="008118A6" w:rsidP="00B87BE7">
            <w:r>
              <w:t>Spørg, hvis du mangler påkrævede værnemidler.</w:t>
            </w:r>
          </w:p>
        </w:tc>
      </w:tr>
      <w:tr w:rsidR="008118A6" w14:paraId="68BB6D57" w14:textId="77777777" w:rsidTr="00CB237D">
        <w:tc>
          <w:tcPr>
            <w:tcW w:w="1980" w:type="dxa"/>
          </w:tcPr>
          <w:p w14:paraId="3782A3BD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Beredskab</w:t>
            </w:r>
          </w:p>
          <w:p w14:paraId="29D049BA" w14:textId="77777777" w:rsidR="008118A6" w:rsidRDefault="008118A6" w:rsidP="00B87BE7">
            <w:pPr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36A923A9" w14:textId="77777777" w:rsidR="008118A6" w:rsidRDefault="008118A6" w:rsidP="00B87BE7">
            <w:r>
              <w:t>Førstehjælpskasser er placeret XX, og vores hjertestarter finder du XX.</w:t>
            </w:r>
          </w:p>
          <w:p w14:paraId="11C9E1FD" w14:textId="77777777" w:rsidR="008118A6" w:rsidRDefault="008118A6" w:rsidP="00B87BE7"/>
          <w:p w14:paraId="08EF675A" w14:textId="77777777" w:rsidR="008118A6" w:rsidRDefault="008118A6" w:rsidP="00B87BE7">
            <w:r>
              <w:t>Placering af brandslukningsudstyr er angivet på oversigtsplaner placeret XX.</w:t>
            </w:r>
          </w:p>
          <w:p w14:paraId="635CA343" w14:textId="77777777" w:rsidR="008118A6" w:rsidRDefault="008118A6" w:rsidP="00B87BE7"/>
          <w:p w14:paraId="73F02AB0" w14:textId="77777777" w:rsidR="008118A6" w:rsidRDefault="008118A6" w:rsidP="00B87BE7">
            <w:r>
              <w:t>Beredskabsplaner for brand, ulykke med personskade og miljøuheld er ophængt XX - følg anvisninger heri.</w:t>
            </w:r>
          </w:p>
          <w:p w14:paraId="5FA28A9C" w14:textId="77777777" w:rsidR="008118A6" w:rsidRDefault="008118A6" w:rsidP="00B87BE7"/>
          <w:p w14:paraId="79AC796E" w14:textId="77777777" w:rsidR="008118A6" w:rsidRDefault="008118A6" w:rsidP="00B87BE7">
            <w:pPr>
              <w:rPr>
                <w:b/>
                <w:sz w:val="28"/>
                <w:szCs w:val="28"/>
              </w:rPr>
            </w:pPr>
            <w:r w:rsidRPr="00D735C6">
              <w:t>Hvis brandalarmen går, skal du omgående gå til samlingspladsen, som du finder XX.</w:t>
            </w:r>
            <w:r>
              <w:t xml:space="preserve"> </w:t>
            </w:r>
            <w:r w:rsidRPr="00D735C6">
              <w:t>Her skal du blive indtil, du får anden besked.</w:t>
            </w:r>
          </w:p>
        </w:tc>
      </w:tr>
      <w:tr w:rsidR="008118A6" w14:paraId="765B8DDF" w14:textId="77777777" w:rsidTr="00CB237D">
        <w:tc>
          <w:tcPr>
            <w:tcW w:w="1980" w:type="dxa"/>
          </w:tcPr>
          <w:p w14:paraId="795E9086" w14:textId="77777777" w:rsidR="008118A6" w:rsidRPr="00890C38" w:rsidRDefault="008118A6" w:rsidP="00B87BE7">
            <w:pPr>
              <w:rPr>
                <w:b/>
              </w:rPr>
            </w:pPr>
            <w:r w:rsidRPr="00890C38">
              <w:rPr>
                <w:b/>
              </w:rPr>
              <w:t>Intern færdsel</w:t>
            </w:r>
          </w:p>
          <w:p w14:paraId="3BDB506D" w14:textId="77777777" w:rsidR="008118A6" w:rsidRPr="00B84E68" w:rsidRDefault="008118A6" w:rsidP="00B87BE7">
            <w:pPr>
              <w:rPr>
                <w:b/>
              </w:rPr>
            </w:pPr>
          </w:p>
        </w:tc>
        <w:tc>
          <w:tcPr>
            <w:tcW w:w="7654" w:type="dxa"/>
          </w:tcPr>
          <w:p w14:paraId="67A9473A" w14:textId="77777777" w:rsidR="008118A6" w:rsidRDefault="008118A6" w:rsidP="00B87BE7">
            <w:r>
              <w:t xml:space="preserve">Du skal følge de opmærkede gangarealer, når du færdes rundet på virksomheden. Vær opmærksom på truckkørsel. </w:t>
            </w:r>
          </w:p>
          <w:p w14:paraId="641E6FE8" w14:textId="77777777" w:rsidR="008118A6" w:rsidRDefault="008118A6" w:rsidP="00B87BE7"/>
          <w:p w14:paraId="7EB81070" w14:textId="77777777" w:rsidR="008118A6" w:rsidRDefault="008118A6" w:rsidP="00B87BE7">
            <w:r>
              <w:t>Mobiltelefon må ikke bruges under gående færdsel eller under kørsel i truck eller med elstabler.</w:t>
            </w:r>
          </w:p>
        </w:tc>
      </w:tr>
      <w:tr w:rsidR="008118A6" w14:paraId="1F28B72D" w14:textId="77777777" w:rsidTr="00CB237D">
        <w:tc>
          <w:tcPr>
            <w:tcW w:w="1980" w:type="dxa"/>
          </w:tcPr>
          <w:p w14:paraId="315EA783" w14:textId="77777777" w:rsidR="008118A6" w:rsidRPr="00B84E68" w:rsidRDefault="008118A6" w:rsidP="00B87BE7">
            <w:pPr>
              <w:rPr>
                <w:b/>
              </w:rPr>
            </w:pPr>
            <w:r w:rsidRPr="00B84E68">
              <w:rPr>
                <w:b/>
              </w:rPr>
              <w:t>Varmt arbejde</w:t>
            </w:r>
          </w:p>
          <w:p w14:paraId="174D1E0A" w14:textId="77777777" w:rsidR="008118A6" w:rsidRDefault="008118A6" w:rsidP="00B87BE7">
            <w:pPr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04862A1F" w14:textId="77777777" w:rsidR="008118A6" w:rsidRDefault="008118A6" w:rsidP="00B87BE7">
            <w:r>
              <w:t xml:space="preserve">Hvis du skal arbejde med varme- eller gnistafgivende værktøj, skal du have en tilladelse til varmt arbejde. Denne får du hos XX. </w:t>
            </w:r>
          </w:p>
          <w:p w14:paraId="2A0A9B7D" w14:textId="77777777" w:rsidR="008118A6" w:rsidRDefault="008118A6" w:rsidP="00B87BE7"/>
          <w:p w14:paraId="73FBD509" w14:textId="77777777" w:rsidR="008118A6" w:rsidRPr="00B67243" w:rsidRDefault="008118A6" w:rsidP="00B87BE7">
            <w:r>
              <w:t>Vær opmærksom på, at vi har ATEX-områder ved XX.</w:t>
            </w:r>
          </w:p>
        </w:tc>
      </w:tr>
      <w:tr w:rsidR="008118A6" w14:paraId="07D99E72" w14:textId="77777777" w:rsidTr="00CB237D">
        <w:tc>
          <w:tcPr>
            <w:tcW w:w="1980" w:type="dxa"/>
          </w:tcPr>
          <w:p w14:paraId="78080B64" w14:textId="77777777" w:rsidR="008118A6" w:rsidRPr="00B84E68" w:rsidRDefault="008118A6" w:rsidP="00B87BE7">
            <w:pPr>
              <w:rPr>
                <w:b/>
              </w:rPr>
            </w:pPr>
            <w:r>
              <w:rPr>
                <w:b/>
              </w:rPr>
              <w:t>Arbejde på anlæg</w:t>
            </w:r>
          </w:p>
        </w:tc>
        <w:tc>
          <w:tcPr>
            <w:tcW w:w="7654" w:type="dxa"/>
          </w:tcPr>
          <w:p w14:paraId="67A9F78F" w14:textId="77777777" w:rsidR="008118A6" w:rsidRDefault="008118A6" w:rsidP="00B87BE7">
            <w:r>
              <w:t>Her vil du få en særinstruktion ved anlægget af XX.</w:t>
            </w:r>
          </w:p>
          <w:p w14:paraId="7E8B0914" w14:textId="77777777" w:rsidR="008118A6" w:rsidRDefault="008118A6" w:rsidP="00B87BE7">
            <w:r w:rsidRPr="001C1BA5">
              <w:t>Nøgle og skilt til Lockout-</w:t>
            </w:r>
            <w:r>
              <w:t>T</w:t>
            </w:r>
            <w:r w:rsidRPr="001C1BA5">
              <w:t>agout</w:t>
            </w:r>
            <w:r>
              <w:t xml:space="preserve"> finder du i skab ved XX.</w:t>
            </w:r>
          </w:p>
          <w:p w14:paraId="36E84631" w14:textId="77777777" w:rsidR="008118A6" w:rsidRDefault="008118A6" w:rsidP="00B87BE7"/>
        </w:tc>
      </w:tr>
      <w:tr w:rsidR="008118A6" w14:paraId="12250155" w14:textId="77777777" w:rsidTr="00CB237D">
        <w:tc>
          <w:tcPr>
            <w:tcW w:w="1980" w:type="dxa"/>
          </w:tcPr>
          <w:p w14:paraId="42A02A52" w14:textId="77777777" w:rsidR="008118A6" w:rsidRPr="00890C38" w:rsidRDefault="008118A6" w:rsidP="00B87BE7">
            <w:pPr>
              <w:rPr>
                <w:b/>
              </w:rPr>
            </w:pPr>
            <w:r w:rsidRPr="00890C38">
              <w:rPr>
                <w:b/>
              </w:rPr>
              <w:t xml:space="preserve">Rygning </w:t>
            </w:r>
          </w:p>
          <w:p w14:paraId="15845A64" w14:textId="77777777" w:rsidR="008118A6" w:rsidRPr="00B84E68" w:rsidRDefault="008118A6" w:rsidP="00B87BE7">
            <w:pPr>
              <w:rPr>
                <w:b/>
              </w:rPr>
            </w:pPr>
          </w:p>
        </w:tc>
        <w:tc>
          <w:tcPr>
            <w:tcW w:w="7654" w:type="dxa"/>
          </w:tcPr>
          <w:p w14:paraId="118C7690" w14:textId="77777777" w:rsidR="008118A6" w:rsidRDefault="008118A6" w:rsidP="00B87BE7">
            <w:r>
              <w:t>Rygning er tilladt udendørs, og der må kun ryges ved opstillede askebægre, som du finder XX. Dette gælder også for E-cigaretter.</w:t>
            </w:r>
          </w:p>
          <w:p w14:paraId="54AD29AF" w14:textId="77777777" w:rsidR="008118A6" w:rsidRDefault="008118A6" w:rsidP="00B87BE7"/>
        </w:tc>
      </w:tr>
      <w:tr w:rsidR="008118A6" w14:paraId="1779E026" w14:textId="77777777" w:rsidTr="00CB237D">
        <w:tc>
          <w:tcPr>
            <w:tcW w:w="1980" w:type="dxa"/>
          </w:tcPr>
          <w:p w14:paraId="30B0DCCB" w14:textId="77777777" w:rsidR="008118A6" w:rsidRPr="00890C38" w:rsidRDefault="008118A6" w:rsidP="00B87BE7">
            <w:pPr>
              <w:rPr>
                <w:b/>
              </w:rPr>
            </w:pPr>
            <w:r>
              <w:rPr>
                <w:b/>
              </w:rPr>
              <w:t>A</w:t>
            </w:r>
            <w:r w:rsidRPr="00890C38">
              <w:rPr>
                <w:b/>
              </w:rPr>
              <w:t>lkohol</w:t>
            </w:r>
            <w:r>
              <w:rPr>
                <w:b/>
              </w:rPr>
              <w:t>/Rusmidler</w:t>
            </w:r>
          </w:p>
        </w:tc>
        <w:tc>
          <w:tcPr>
            <w:tcW w:w="7654" w:type="dxa"/>
          </w:tcPr>
          <w:p w14:paraId="0C131318" w14:textId="77777777" w:rsidR="008118A6" w:rsidRDefault="008118A6" w:rsidP="00B87BE7">
            <w:r>
              <w:t>Det er forbudt at indtage alkohol eller andre rusmidler på virksomhedens område.</w:t>
            </w:r>
          </w:p>
          <w:p w14:paraId="52D02DCD" w14:textId="77777777" w:rsidR="008118A6" w:rsidRDefault="008118A6" w:rsidP="00B87BE7"/>
        </w:tc>
      </w:tr>
      <w:tr w:rsidR="008118A6" w14:paraId="3EE49D02" w14:textId="77777777" w:rsidTr="00CB237D">
        <w:tc>
          <w:tcPr>
            <w:tcW w:w="1980" w:type="dxa"/>
          </w:tcPr>
          <w:p w14:paraId="3998E101" w14:textId="77777777" w:rsidR="008118A6" w:rsidRPr="00553E7E" w:rsidRDefault="008118A6" w:rsidP="00B87BE7">
            <w:pPr>
              <w:rPr>
                <w:b/>
              </w:rPr>
            </w:pPr>
            <w:r w:rsidRPr="00553E7E">
              <w:rPr>
                <w:b/>
              </w:rPr>
              <w:t>Lån af udstyr</w:t>
            </w:r>
          </w:p>
          <w:p w14:paraId="38FCBCFA" w14:textId="77777777" w:rsidR="008118A6" w:rsidRPr="00890C38" w:rsidRDefault="008118A6" w:rsidP="00B87BE7">
            <w:pPr>
              <w:rPr>
                <w:b/>
              </w:rPr>
            </w:pPr>
          </w:p>
        </w:tc>
        <w:tc>
          <w:tcPr>
            <w:tcW w:w="7654" w:type="dxa"/>
          </w:tcPr>
          <w:p w14:paraId="52EAA5F3" w14:textId="5565A7C7" w:rsidR="008118A6" w:rsidRDefault="008118A6" w:rsidP="00B87BE7">
            <w:r>
              <w:t>Du må ikke bruge vores trucks, elstablere, lifte eller kraner medmindre, dette er aftalt med din kontaktperson, som vil forlange en kopi af de nødvendige certifikater.</w:t>
            </w:r>
          </w:p>
          <w:p w14:paraId="0EED4109" w14:textId="77777777" w:rsidR="008118A6" w:rsidRDefault="008118A6" w:rsidP="00B87BE7"/>
        </w:tc>
      </w:tr>
      <w:tr w:rsidR="008118A6" w14:paraId="428631A4" w14:textId="77777777" w:rsidTr="00CB237D">
        <w:tc>
          <w:tcPr>
            <w:tcW w:w="1980" w:type="dxa"/>
          </w:tcPr>
          <w:p w14:paraId="63682C0B" w14:textId="77777777" w:rsidR="008118A6" w:rsidRPr="00553E7E" w:rsidRDefault="008118A6" w:rsidP="00B87BE7">
            <w:pPr>
              <w:rPr>
                <w:b/>
              </w:rPr>
            </w:pPr>
            <w:r>
              <w:rPr>
                <w:b/>
              </w:rPr>
              <w:t>Orden og ryddelighed</w:t>
            </w:r>
          </w:p>
        </w:tc>
        <w:tc>
          <w:tcPr>
            <w:tcW w:w="7654" w:type="dxa"/>
          </w:tcPr>
          <w:p w14:paraId="2E6E856D" w14:textId="77777777" w:rsidR="008118A6" w:rsidRDefault="008118A6" w:rsidP="00B87BE7">
            <w:r>
              <w:t>Vi forventer, at du holder arbejdsstedet ordentlig og ryddeligt.</w:t>
            </w:r>
          </w:p>
          <w:p w14:paraId="610181DC" w14:textId="77777777" w:rsidR="008118A6" w:rsidRDefault="008118A6" w:rsidP="00B87BE7">
            <w:r>
              <w:t>Du tørrer spild op, fjerner støv/spåner og holder færdsels- og adgangsveje frie.</w:t>
            </w:r>
          </w:p>
          <w:p w14:paraId="11DFB7E8" w14:textId="77777777" w:rsidR="008118A6" w:rsidRDefault="008118A6" w:rsidP="00B87BE7"/>
          <w:p w14:paraId="4E9EF0BC" w14:textId="142CAE08" w:rsidR="008118A6" w:rsidRDefault="008118A6" w:rsidP="00B87BE7">
            <w:r>
              <w:t>Du forebygger risiko for fremmedlegemer i/kontaminering af produkter og udstyr ved afdækning af og omkring arbejdsstedet.</w:t>
            </w:r>
          </w:p>
        </w:tc>
      </w:tr>
    </w:tbl>
    <w:p w14:paraId="627155A6" w14:textId="6B7DF496" w:rsidR="00CB237D" w:rsidRPr="00CB237D" w:rsidRDefault="00CB237D" w:rsidP="00CB237D">
      <w:pPr>
        <w:jc w:val="right"/>
        <w:rPr>
          <w:i/>
          <w:iCs/>
        </w:rPr>
      </w:pPr>
      <w:r>
        <w:rPr>
          <w:i/>
          <w:iCs/>
        </w:rPr>
        <w:t>V</w:t>
      </w:r>
      <w:r w:rsidRPr="00CB237D">
        <w:rPr>
          <w:i/>
          <w:iCs/>
        </w:rPr>
        <w:t>end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80"/>
        <w:gridCol w:w="2964"/>
        <w:gridCol w:w="4690"/>
      </w:tblGrid>
      <w:tr w:rsidR="008118A6" w14:paraId="3A301919" w14:textId="77777777" w:rsidTr="00CB237D">
        <w:tc>
          <w:tcPr>
            <w:tcW w:w="1980" w:type="dxa"/>
          </w:tcPr>
          <w:p w14:paraId="312B3626" w14:textId="77777777" w:rsidR="008118A6" w:rsidRPr="00D735C6" w:rsidRDefault="008118A6" w:rsidP="00B87BE7">
            <w:pPr>
              <w:rPr>
                <w:b/>
              </w:rPr>
            </w:pPr>
            <w:r>
              <w:rPr>
                <w:b/>
              </w:rPr>
              <w:lastRenderedPageBreak/>
              <w:t>Affal</w:t>
            </w:r>
            <w:r w:rsidRPr="00D735C6">
              <w:rPr>
                <w:b/>
              </w:rPr>
              <w:t>d</w:t>
            </w:r>
          </w:p>
          <w:p w14:paraId="61C913EA" w14:textId="77777777" w:rsidR="008118A6" w:rsidRPr="00890C38" w:rsidRDefault="008118A6" w:rsidP="00B87BE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7A0DD61D" w14:textId="5A1C7843" w:rsidR="008118A6" w:rsidRDefault="008118A6" w:rsidP="00B87BE7">
            <w:pPr>
              <w:pStyle w:val="Ingenafstand"/>
            </w:pPr>
            <w:r>
              <w:t>Er der affald efter arbejdet, rydder du op, og medtager affaldet, medmindre andet er aftalt med din kontaktperson.</w:t>
            </w:r>
          </w:p>
          <w:p w14:paraId="7FDC1C21" w14:textId="77777777" w:rsidR="008118A6" w:rsidRDefault="008118A6" w:rsidP="00B87BE7"/>
        </w:tc>
      </w:tr>
      <w:tr w:rsidR="008118A6" w14:paraId="499163B5" w14:textId="77777777" w:rsidTr="00CB237D">
        <w:trPr>
          <w:cantSplit/>
        </w:trPr>
        <w:tc>
          <w:tcPr>
            <w:tcW w:w="1980" w:type="dxa"/>
          </w:tcPr>
          <w:p w14:paraId="5D96C2CD" w14:textId="77777777" w:rsidR="008118A6" w:rsidRPr="00553E7E" w:rsidRDefault="008118A6" w:rsidP="00B87BE7">
            <w:pPr>
              <w:pStyle w:val="Ingenafstand"/>
              <w:rPr>
                <w:b/>
              </w:rPr>
            </w:pPr>
            <w:r w:rsidRPr="00553E7E">
              <w:rPr>
                <w:b/>
              </w:rPr>
              <w:t>Ulykker eller nærved-ulykke</w:t>
            </w:r>
          </w:p>
          <w:p w14:paraId="7BBC21F6" w14:textId="77777777" w:rsidR="008118A6" w:rsidRDefault="008118A6" w:rsidP="00B87BE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7B6FE55B" w14:textId="77777777" w:rsidR="008118A6" w:rsidRPr="00D735C6" w:rsidRDefault="008118A6" w:rsidP="00B87BE7">
            <w:r>
              <w:t>Hvis du bliver involveret i en ulykke eller en nærved-ulykke, skal du rapportere denne til din kontaktperson.</w:t>
            </w:r>
          </w:p>
          <w:p w14:paraId="0EBED22B" w14:textId="77777777" w:rsidR="008118A6" w:rsidRDefault="008118A6" w:rsidP="00B87BE7">
            <w:pPr>
              <w:pStyle w:val="Ingenafstand"/>
            </w:pPr>
          </w:p>
        </w:tc>
      </w:tr>
      <w:tr w:rsidR="008118A6" w14:paraId="0BE33106" w14:textId="77777777" w:rsidTr="00CB237D">
        <w:tc>
          <w:tcPr>
            <w:tcW w:w="1980" w:type="dxa"/>
          </w:tcPr>
          <w:p w14:paraId="69AAF769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Spisning/Kantine</w:t>
            </w:r>
          </w:p>
          <w:p w14:paraId="5EE25D1F" w14:textId="77777777" w:rsidR="008118A6" w:rsidRDefault="008118A6" w:rsidP="00B87BE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2D1B5045" w14:textId="77777777" w:rsidR="008118A6" w:rsidRDefault="008118A6" w:rsidP="00B87BE7">
            <w:pPr>
              <w:pStyle w:val="Ingenafstand"/>
            </w:pPr>
            <w:r>
              <w:t>Det er kun tilladt at spise i vores kantine, som du er velkommen til at benytte.</w:t>
            </w:r>
          </w:p>
        </w:tc>
      </w:tr>
      <w:tr w:rsidR="008118A6" w14:paraId="17C749E1" w14:textId="77777777" w:rsidTr="00CB237D">
        <w:tc>
          <w:tcPr>
            <w:tcW w:w="1980" w:type="dxa"/>
          </w:tcPr>
          <w:p w14:paraId="25DC715F" w14:textId="77777777" w:rsidR="008118A6" w:rsidRDefault="008118A6" w:rsidP="00B87BE7">
            <w:pPr>
              <w:rPr>
                <w:b/>
              </w:rPr>
            </w:pPr>
            <w:r w:rsidRPr="004A0DC6">
              <w:rPr>
                <w:b/>
              </w:rPr>
              <w:t>Hygiejnekrav</w:t>
            </w:r>
          </w:p>
          <w:p w14:paraId="14F61A36" w14:textId="77777777" w:rsidR="008118A6" w:rsidRDefault="008118A6" w:rsidP="00B87BE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40585525" w14:textId="77777777" w:rsidR="008118A6" w:rsidRDefault="008118A6" w:rsidP="00B87BE7">
            <w:pPr>
              <w:pStyle w:val="Ingenafstand"/>
            </w:pPr>
          </w:p>
        </w:tc>
      </w:tr>
      <w:tr w:rsidR="008118A6" w14:paraId="22740931" w14:textId="77777777" w:rsidTr="00CB237D">
        <w:tc>
          <w:tcPr>
            <w:tcW w:w="1980" w:type="dxa"/>
          </w:tcPr>
          <w:p w14:paraId="536A039F" w14:textId="77777777" w:rsidR="008118A6" w:rsidRPr="004A0DC6" w:rsidRDefault="008118A6" w:rsidP="00B87BE7">
            <w:pPr>
              <w:rPr>
                <w:b/>
              </w:rPr>
            </w:pPr>
            <w:r>
              <w:rPr>
                <w:b/>
              </w:rPr>
              <w:t>Fotografering</w:t>
            </w:r>
          </w:p>
          <w:p w14:paraId="2519BE29" w14:textId="77777777" w:rsidR="008118A6" w:rsidRPr="004A0DC6" w:rsidRDefault="008118A6" w:rsidP="00B87BE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67A0E4BD" w14:textId="0254F818" w:rsidR="008118A6" w:rsidRDefault="008118A6" w:rsidP="00B87BE7">
            <w:pPr>
              <w:pStyle w:val="Ingenafstand"/>
            </w:pPr>
            <w:r>
              <w:t>Fotografering er forbudt medmindre andet er aftalt med din kontaktperson.</w:t>
            </w:r>
          </w:p>
        </w:tc>
      </w:tr>
      <w:tr w:rsidR="008118A6" w14:paraId="3CB612FD" w14:textId="77777777" w:rsidTr="00CB237D">
        <w:tc>
          <w:tcPr>
            <w:tcW w:w="1980" w:type="dxa"/>
          </w:tcPr>
          <w:p w14:paraId="5891712B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Arbejdsmiljø-</w:t>
            </w:r>
          </w:p>
          <w:p w14:paraId="5EAF6CB0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repræsentant</w:t>
            </w:r>
          </w:p>
        </w:tc>
        <w:tc>
          <w:tcPr>
            <w:tcW w:w="7654" w:type="dxa"/>
            <w:gridSpan w:val="2"/>
          </w:tcPr>
          <w:p w14:paraId="0AE995A0" w14:textId="77777777" w:rsidR="008118A6" w:rsidRDefault="008118A6" w:rsidP="00B87BE7">
            <w:pPr>
              <w:pStyle w:val="Ingenafstand"/>
            </w:pPr>
            <w:r>
              <w:t>Er du i tvivl om sikkerhed og sundhed ved arbejdet, skal du kontakte:</w:t>
            </w:r>
          </w:p>
          <w:p w14:paraId="3E1DCE00" w14:textId="77777777" w:rsidR="008118A6" w:rsidRDefault="008118A6" w:rsidP="00B87BE7">
            <w:pPr>
              <w:pStyle w:val="Ingenafstand"/>
            </w:pPr>
          </w:p>
          <w:p w14:paraId="1874BCA8" w14:textId="77777777" w:rsidR="008118A6" w:rsidRDefault="008118A6" w:rsidP="00B87BE7">
            <w:pPr>
              <w:pStyle w:val="Ingenafstand"/>
            </w:pPr>
            <w:r>
              <w:t>Arbejdsmiljørepræsentant XX, mobil XX</w:t>
            </w:r>
          </w:p>
          <w:p w14:paraId="517626A9" w14:textId="77777777" w:rsidR="008118A6" w:rsidRDefault="008118A6" w:rsidP="00B87BE7">
            <w:pPr>
              <w:pStyle w:val="Ingenafstand"/>
            </w:pPr>
          </w:p>
        </w:tc>
      </w:tr>
      <w:tr w:rsidR="008118A6" w14:paraId="43A63EA7" w14:textId="77777777" w:rsidTr="00CB237D">
        <w:tc>
          <w:tcPr>
            <w:tcW w:w="1980" w:type="dxa"/>
          </w:tcPr>
          <w:p w14:paraId="30033579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Brud på sikkerhedsregler</w:t>
            </w:r>
          </w:p>
        </w:tc>
        <w:tc>
          <w:tcPr>
            <w:tcW w:w="7654" w:type="dxa"/>
            <w:gridSpan w:val="2"/>
          </w:tcPr>
          <w:p w14:paraId="06273A54" w14:textId="77777777" w:rsidR="008118A6" w:rsidRDefault="008118A6" w:rsidP="00B87BE7">
            <w:pPr>
              <w:pStyle w:val="Ingenafstand"/>
            </w:pPr>
            <w:r>
              <w:t>Hvis du overtræder de givne sikkerhedsanvisninger eller i øvrigt tilsidesætter din eller vores medarbejderes sikkerhed og sundhed, bliver du bortvist, og din arbejdsgiver får besked herom.</w:t>
            </w:r>
          </w:p>
          <w:p w14:paraId="29F5540D" w14:textId="77777777" w:rsidR="008118A6" w:rsidRDefault="008118A6" w:rsidP="00B87BE7">
            <w:pPr>
              <w:pStyle w:val="Ingenafstand"/>
            </w:pPr>
          </w:p>
        </w:tc>
      </w:tr>
      <w:tr w:rsidR="008118A6" w14:paraId="29CE6DF4" w14:textId="77777777" w:rsidTr="00CB237D">
        <w:tc>
          <w:tcPr>
            <w:tcW w:w="1980" w:type="dxa"/>
          </w:tcPr>
          <w:p w14:paraId="5BBE74E4" w14:textId="77777777" w:rsidR="008118A6" w:rsidRDefault="008118A6" w:rsidP="00B87BE7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654" w:type="dxa"/>
            <w:gridSpan w:val="2"/>
          </w:tcPr>
          <w:p w14:paraId="34974212" w14:textId="77777777" w:rsidR="008118A6" w:rsidRDefault="008118A6" w:rsidP="00B87BE7">
            <w:pPr>
              <w:pStyle w:val="Ingenafstand"/>
            </w:pPr>
          </w:p>
        </w:tc>
      </w:tr>
      <w:tr w:rsidR="008118A6" w14:paraId="6F38CF32" w14:textId="77777777" w:rsidTr="00CB237D">
        <w:tc>
          <w:tcPr>
            <w:tcW w:w="4944" w:type="dxa"/>
            <w:gridSpan w:val="2"/>
          </w:tcPr>
          <w:p w14:paraId="6F5CF311" w14:textId="77777777" w:rsidR="008118A6" w:rsidRDefault="008118A6" w:rsidP="00B87BE7">
            <w:pPr>
              <w:pStyle w:val="Ingenafstand"/>
              <w:rPr>
                <w:i/>
                <w:iCs/>
              </w:rPr>
            </w:pPr>
            <w:r>
              <w:rPr>
                <w:i/>
                <w:iCs/>
              </w:rPr>
              <w:t>Firma:</w:t>
            </w:r>
          </w:p>
          <w:p w14:paraId="5BE5D3AD" w14:textId="77777777" w:rsidR="008118A6" w:rsidRPr="00BA4628" w:rsidRDefault="008118A6" w:rsidP="00B87BE7">
            <w:pPr>
              <w:pStyle w:val="Ingenafstand"/>
              <w:rPr>
                <w:i/>
                <w:iCs/>
              </w:rPr>
            </w:pPr>
            <w:r w:rsidRPr="00BA4628">
              <w:rPr>
                <w:i/>
                <w:iCs/>
              </w:rPr>
              <w:t>Fremmed håndværker:</w:t>
            </w:r>
          </w:p>
          <w:p w14:paraId="1AF68178" w14:textId="77777777" w:rsidR="008118A6" w:rsidRPr="00BA4628" w:rsidRDefault="008118A6" w:rsidP="00B87BE7">
            <w:pPr>
              <w:pStyle w:val="Ingenafstand"/>
              <w:rPr>
                <w:i/>
                <w:iCs/>
              </w:rPr>
            </w:pPr>
          </w:p>
        </w:tc>
        <w:tc>
          <w:tcPr>
            <w:tcW w:w="4690" w:type="dxa"/>
          </w:tcPr>
          <w:p w14:paraId="7DD1A877" w14:textId="77777777" w:rsidR="008118A6" w:rsidRPr="00BA4628" w:rsidRDefault="008118A6" w:rsidP="00B87BE7">
            <w:pPr>
              <w:pStyle w:val="Ingenafstand"/>
              <w:rPr>
                <w:i/>
                <w:iCs/>
              </w:rPr>
            </w:pPr>
            <w:r w:rsidRPr="00BA4628">
              <w:rPr>
                <w:i/>
                <w:iCs/>
              </w:rPr>
              <w:t>Virksomhedsrepræsentant:</w:t>
            </w:r>
          </w:p>
        </w:tc>
      </w:tr>
    </w:tbl>
    <w:p w14:paraId="3CC42DA7" w14:textId="77777777" w:rsidR="008118A6" w:rsidRPr="008118A6" w:rsidRDefault="008118A6" w:rsidP="008118A6"/>
    <w:sectPr w:rsidR="008118A6" w:rsidRPr="008118A6" w:rsidSect="00B7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EFA5B" w14:textId="77777777" w:rsidR="00A700C4" w:rsidRDefault="00A700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DF460B" w14:paraId="708115FD" w14:textId="77777777" w:rsidTr="00B77DC8">
      <w:trPr>
        <w:trHeight w:val="454"/>
      </w:trPr>
      <w:tc>
        <w:tcPr>
          <w:tcW w:w="5920" w:type="dxa"/>
          <w:vAlign w:val="bottom"/>
        </w:tcPr>
        <w:p w14:paraId="14E3904F" w14:textId="77777777" w:rsidR="00DF460B" w:rsidRPr="00C456F0" w:rsidRDefault="00DF460B" w:rsidP="00DF460B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7923E124" w14:textId="12BE53EE" w:rsidR="00DF460B" w:rsidRPr="00951D24" w:rsidRDefault="00B77DC8" w:rsidP="00DF460B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5826A948" wp14:editId="7851ED79">
                <wp:simplePos x="0" y="0"/>
                <wp:positionH relativeFrom="column">
                  <wp:posOffset>885190</wp:posOffset>
                </wp:positionH>
                <wp:positionV relativeFrom="paragraph">
                  <wp:posOffset>9525</wp:posOffset>
                </wp:positionV>
                <wp:extent cx="1400810" cy="287655"/>
                <wp:effectExtent l="0" t="0" r="635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21674B3E" w:rsidR="000C3C5B" w:rsidRPr="00DF460B" w:rsidRDefault="000C3C5B" w:rsidP="00DF460B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D79D1" w14:textId="77777777" w:rsidR="00A700C4" w:rsidRDefault="00A700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E0D9A" w14:textId="77777777" w:rsidR="00A700C4" w:rsidRDefault="00A700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2"/>
      <w:gridCol w:w="3386"/>
      <w:gridCol w:w="3110"/>
    </w:tblGrid>
    <w:tr w:rsidR="00413E95" w14:paraId="2D74409D" w14:textId="77777777" w:rsidTr="00CD3A47">
      <w:tc>
        <w:tcPr>
          <w:tcW w:w="4903" w:type="dxa"/>
          <w:shd w:val="clear" w:color="auto" w:fill="auto"/>
        </w:tcPr>
        <w:p w14:paraId="3A728305" w14:textId="2FD6B429" w:rsidR="000C3C5B" w:rsidRDefault="00845041" w:rsidP="00E02E19">
          <w:pPr>
            <w:pStyle w:val="Sidehoved"/>
          </w:pPr>
          <w:r>
            <w:t xml:space="preserve">Afsnit </w:t>
          </w:r>
          <w:r w:rsidR="008118A6">
            <w:t>11</w:t>
          </w:r>
        </w:p>
      </w:tc>
      <w:tc>
        <w:tcPr>
          <w:tcW w:w="4903" w:type="dxa"/>
          <w:shd w:val="clear" w:color="auto" w:fill="auto"/>
        </w:tcPr>
        <w:p w14:paraId="5619379F" w14:textId="4B9C5EC0" w:rsidR="000C3C5B" w:rsidRPr="00327DB7" w:rsidRDefault="008118A6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Instruktion og oplæring</w:t>
          </w:r>
        </w:p>
      </w:tc>
      <w:tc>
        <w:tcPr>
          <w:tcW w:w="4904" w:type="dxa"/>
          <w:shd w:val="clear" w:color="auto" w:fill="auto"/>
        </w:tcPr>
        <w:p w14:paraId="2077C2AE" w14:textId="279EA3CF" w:rsidR="000C3C5B" w:rsidRDefault="00A700C4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B6E5F" w14:textId="77777777" w:rsidR="00A700C4" w:rsidRDefault="00A700C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8303">
    <w:abstractNumId w:val="30"/>
  </w:num>
  <w:num w:numId="2" w16cid:durableId="1220871243">
    <w:abstractNumId w:val="23"/>
  </w:num>
  <w:num w:numId="3" w16cid:durableId="1638299799">
    <w:abstractNumId w:val="33"/>
  </w:num>
  <w:num w:numId="4" w16cid:durableId="1170214317">
    <w:abstractNumId w:val="13"/>
  </w:num>
  <w:num w:numId="5" w16cid:durableId="314992732">
    <w:abstractNumId w:val="31"/>
  </w:num>
  <w:num w:numId="6" w16cid:durableId="454643125">
    <w:abstractNumId w:val="29"/>
  </w:num>
  <w:num w:numId="7" w16cid:durableId="231475789">
    <w:abstractNumId w:val="5"/>
  </w:num>
  <w:num w:numId="8" w16cid:durableId="987824602">
    <w:abstractNumId w:val="17"/>
  </w:num>
  <w:num w:numId="9" w16cid:durableId="706951216">
    <w:abstractNumId w:val="10"/>
  </w:num>
  <w:num w:numId="10" w16cid:durableId="1266573008">
    <w:abstractNumId w:val="11"/>
  </w:num>
  <w:num w:numId="11" w16cid:durableId="934292349">
    <w:abstractNumId w:val="44"/>
  </w:num>
  <w:num w:numId="12" w16cid:durableId="1649436820">
    <w:abstractNumId w:val="2"/>
  </w:num>
  <w:num w:numId="13" w16cid:durableId="253323030">
    <w:abstractNumId w:val="20"/>
  </w:num>
  <w:num w:numId="14" w16cid:durableId="1319578507">
    <w:abstractNumId w:val="19"/>
  </w:num>
  <w:num w:numId="15" w16cid:durableId="12391147">
    <w:abstractNumId w:val="8"/>
  </w:num>
  <w:num w:numId="16" w16cid:durableId="1660693245">
    <w:abstractNumId w:val="43"/>
  </w:num>
  <w:num w:numId="17" w16cid:durableId="1991933854">
    <w:abstractNumId w:val="47"/>
  </w:num>
  <w:num w:numId="18" w16cid:durableId="687831519">
    <w:abstractNumId w:val="26"/>
  </w:num>
  <w:num w:numId="19" w16cid:durableId="1525820509">
    <w:abstractNumId w:val="0"/>
  </w:num>
  <w:num w:numId="20" w16cid:durableId="1269772731">
    <w:abstractNumId w:val="6"/>
  </w:num>
  <w:num w:numId="21" w16cid:durableId="1287857192">
    <w:abstractNumId w:val="21"/>
  </w:num>
  <w:num w:numId="22" w16cid:durableId="1457799651">
    <w:abstractNumId w:val="22"/>
  </w:num>
  <w:num w:numId="23" w16cid:durableId="665859359">
    <w:abstractNumId w:val="36"/>
  </w:num>
  <w:num w:numId="24" w16cid:durableId="2025863370">
    <w:abstractNumId w:val="28"/>
  </w:num>
  <w:num w:numId="25" w16cid:durableId="1428883741">
    <w:abstractNumId w:val="38"/>
  </w:num>
  <w:num w:numId="26" w16cid:durableId="867643733">
    <w:abstractNumId w:val="16"/>
  </w:num>
  <w:num w:numId="27" w16cid:durableId="1845512297">
    <w:abstractNumId w:val="9"/>
  </w:num>
  <w:num w:numId="28" w16cid:durableId="419176228">
    <w:abstractNumId w:val="37"/>
  </w:num>
  <w:num w:numId="29" w16cid:durableId="852957503">
    <w:abstractNumId w:val="40"/>
  </w:num>
  <w:num w:numId="30" w16cid:durableId="209458324">
    <w:abstractNumId w:val="46"/>
  </w:num>
  <w:num w:numId="31" w16cid:durableId="1380399441">
    <w:abstractNumId w:val="24"/>
  </w:num>
  <w:num w:numId="32" w16cid:durableId="551160270">
    <w:abstractNumId w:val="14"/>
  </w:num>
  <w:num w:numId="33" w16cid:durableId="3746418">
    <w:abstractNumId w:val="25"/>
  </w:num>
  <w:num w:numId="34" w16cid:durableId="972372187">
    <w:abstractNumId w:val="12"/>
  </w:num>
  <w:num w:numId="35" w16cid:durableId="482312091">
    <w:abstractNumId w:val="32"/>
  </w:num>
  <w:num w:numId="36" w16cid:durableId="1736392285">
    <w:abstractNumId w:val="4"/>
  </w:num>
  <w:num w:numId="37" w16cid:durableId="1040669215">
    <w:abstractNumId w:val="35"/>
  </w:num>
  <w:num w:numId="38" w16cid:durableId="697045134">
    <w:abstractNumId w:val="18"/>
  </w:num>
  <w:num w:numId="39" w16cid:durableId="1332757385">
    <w:abstractNumId w:val="7"/>
  </w:num>
  <w:num w:numId="40" w16cid:durableId="1218511464">
    <w:abstractNumId w:val="41"/>
  </w:num>
  <w:num w:numId="41" w16cid:durableId="1236551783">
    <w:abstractNumId w:val="15"/>
  </w:num>
  <w:num w:numId="42" w16cid:durableId="264264943">
    <w:abstractNumId w:val="34"/>
  </w:num>
  <w:num w:numId="43" w16cid:durableId="1117796535">
    <w:abstractNumId w:val="42"/>
  </w:num>
  <w:num w:numId="44" w16cid:durableId="1626809615">
    <w:abstractNumId w:val="1"/>
  </w:num>
  <w:num w:numId="45" w16cid:durableId="1627853647">
    <w:abstractNumId w:val="27"/>
  </w:num>
  <w:num w:numId="46" w16cid:durableId="679086781">
    <w:abstractNumId w:val="39"/>
  </w:num>
  <w:num w:numId="47" w16cid:durableId="995768664">
    <w:abstractNumId w:val="3"/>
  </w:num>
  <w:num w:numId="48" w16cid:durableId="1543400401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931F0"/>
    <w:rsid w:val="004A3E55"/>
    <w:rsid w:val="004B043A"/>
    <w:rsid w:val="004B1353"/>
    <w:rsid w:val="004B4664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6C12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118A6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214C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00C4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77DC8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47A4F"/>
    <w:rsid w:val="00C54B3A"/>
    <w:rsid w:val="00C81541"/>
    <w:rsid w:val="00C941AD"/>
    <w:rsid w:val="00CA0197"/>
    <w:rsid w:val="00CA6C23"/>
    <w:rsid w:val="00CB237D"/>
    <w:rsid w:val="00CB3926"/>
    <w:rsid w:val="00CC201A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460B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paragraph" w:styleId="Ingenafstand">
    <w:name w:val="No Spacing"/>
    <w:uiPriority w:val="1"/>
    <w:qFormat/>
    <w:rsid w:val="008118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F6AA-20AE-437D-8D09-596B8533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11</cp:revision>
  <dcterms:created xsi:type="dcterms:W3CDTF">2019-11-13T13:45:00Z</dcterms:created>
  <dcterms:modified xsi:type="dcterms:W3CDTF">2024-04-16T04:51:00Z</dcterms:modified>
</cp:coreProperties>
</file>